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7EA45" w14:textId="49247B88" w:rsidR="00C4765D" w:rsidRPr="006B2B8F" w:rsidRDefault="00C4765D" w:rsidP="00C854FE">
      <w:pPr>
        <w:spacing w:before="100" w:beforeAutospacing="1" w:after="100" w:afterAutospacing="1" w:line="240" w:lineRule="auto"/>
        <w:rPr>
          <w:rFonts w:ascii="Times New Roman" w:eastAsia="Times New Roman" w:hAnsi="Times New Roman" w:cs="Times New Roman"/>
          <w:b/>
          <w:bCs/>
          <w:kern w:val="0"/>
          <w:sz w:val="26"/>
          <w:szCs w:val="26"/>
          <w:lang w:eastAsia="en-IN"/>
          <w14:ligatures w14:val="none"/>
        </w:rPr>
      </w:pPr>
      <w:r w:rsidRPr="006B2B8F">
        <w:rPr>
          <w:rFonts w:ascii="Times New Roman" w:eastAsia="Times New Roman" w:hAnsi="Times New Roman" w:cs="Times New Roman"/>
          <w:b/>
          <w:bCs/>
          <w:kern w:val="0"/>
          <w:sz w:val="26"/>
          <w:szCs w:val="26"/>
          <w:lang w:eastAsia="en-IN"/>
          <w14:ligatures w14:val="none"/>
        </w:rPr>
        <w:t>Dr. Mohit Sharma</w:t>
      </w:r>
    </w:p>
    <w:p w14:paraId="4E5F7B7D" w14:textId="344D97F1" w:rsidR="00400370" w:rsidRDefault="00400370" w:rsidP="00400370">
      <w:pPr>
        <w:spacing w:before="100" w:beforeAutospacing="1" w:after="0"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Certified Master Trainer in Indian Knowledge Systems by </w:t>
      </w:r>
      <w:r w:rsidR="00C81C74">
        <w:rPr>
          <w:rFonts w:ascii="Times New Roman" w:eastAsia="Times New Roman" w:hAnsi="Times New Roman" w:cs="Times New Roman"/>
          <w:kern w:val="0"/>
          <w:sz w:val="24"/>
          <w:szCs w:val="24"/>
          <w:lang w:eastAsia="en-IN"/>
          <w14:ligatures w14:val="none"/>
        </w:rPr>
        <w:t xml:space="preserve">the </w:t>
      </w:r>
      <w:r>
        <w:rPr>
          <w:rFonts w:ascii="Times New Roman" w:eastAsia="Times New Roman" w:hAnsi="Times New Roman" w:cs="Times New Roman"/>
          <w:kern w:val="0"/>
          <w:sz w:val="24"/>
          <w:szCs w:val="24"/>
          <w:lang w:eastAsia="en-IN"/>
          <w14:ligatures w14:val="none"/>
        </w:rPr>
        <w:t>Ministry of Education</w:t>
      </w:r>
    </w:p>
    <w:p w14:paraId="4D05ACDE" w14:textId="0455B6DF" w:rsidR="00CF7471" w:rsidRPr="00E52F90" w:rsidRDefault="00C854FE" w:rsidP="00E52F90">
      <w:pPr>
        <w:spacing w:after="100" w:afterAutospacing="1" w:line="240" w:lineRule="auto"/>
      </w:pPr>
      <w:r w:rsidRPr="00C854FE">
        <w:rPr>
          <w:rFonts w:ascii="Times New Roman" w:eastAsia="Times New Roman" w:hAnsi="Times New Roman" w:cs="Times New Roman"/>
          <w:kern w:val="0"/>
          <w:sz w:val="24"/>
          <w:szCs w:val="24"/>
          <w:lang w:eastAsia="en-IN"/>
          <w14:ligatures w14:val="none"/>
        </w:rPr>
        <w:t xml:space="preserve">Associate Professor, </w:t>
      </w:r>
      <w:r w:rsidR="00400370">
        <w:rPr>
          <w:rFonts w:ascii="Times New Roman" w:eastAsia="Times New Roman" w:hAnsi="Times New Roman" w:cs="Times New Roman"/>
          <w:kern w:val="0"/>
          <w:sz w:val="24"/>
          <w:szCs w:val="24"/>
          <w:lang w:eastAsia="en-IN"/>
          <w14:ligatures w14:val="none"/>
        </w:rPr>
        <w:t>UILAH</w:t>
      </w:r>
      <w:r w:rsidRPr="00C854FE">
        <w:rPr>
          <w:rFonts w:ascii="Times New Roman" w:eastAsia="Times New Roman" w:hAnsi="Times New Roman" w:cs="Times New Roman"/>
          <w:kern w:val="0"/>
          <w:sz w:val="24"/>
          <w:szCs w:val="24"/>
          <w:lang w:eastAsia="en-IN"/>
          <w14:ligatures w14:val="none"/>
        </w:rPr>
        <w:br/>
        <w:t>Head, Centre of Excellence for Indian Knowledge Systems (</w:t>
      </w:r>
      <w:proofErr w:type="spellStart"/>
      <w:r w:rsidRPr="00C854FE">
        <w:rPr>
          <w:rFonts w:ascii="Times New Roman" w:eastAsia="Times New Roman" w:hAnsi="Times New Roman" w:cs="Times New Roman"/>
          <w:kern w:val="0"/>
          <w:sz w:val="24"/>
          <w:szCs w:val="24"/>
          <w:lang w:eastAsia="en-IN"/>
          <w14:ligatures w14:val="none"/>
        </w:rPr>
        <w:t>CoE</w:t>
      </w:r>
      <w:proofErr w:type="spellEnd"/>
      <w:r w:rsidRPr="00C854FE">
        <w:rPr>
          <w:rFonts w:ascii="Times New Roman" w:eastAsia="Times New Roman" w:hAnsi="Times New Roman" w:cs="Times New Roman"/>
          <w:kern w:val="0"/>
          <w:sz w:val="24"/>
          <w:szCs w:val="24"/>
          <w:lang w:eastAsia="en-IN"/>
          <w14:ligatures w14:val="none"/>
        </w:rPr>
        <w:t>–IKS)</w:t>
      </w:r>
      <w:r w:rsidRPr="00C854FE">
        <w:rPr>
          <w:rFonts w:ascii="Times New Roman" w:eastAsia="Times New Roman" w:hAnsi="Times New Roman" w:cs="Times New Roman"/>
          <w:kern w:val="0"/>
          <w:sz w:val="24"/>
          <w:szCs w:val="24"/>
          <w:lang w:eastAsia="en-IN"/>
          <w14:ligatures w14:val="none"/>
        </w:rPr>
        <w:br/>
        <w:t>Chandigarh University, Punjab</w:t>
      </w:r>
      <w:r w:rsidR="002D649E">
        <w:rPr>
          <w:rFonts w:ascii="Times New Roman" w:eastAsia="Times New Roman" w:hAnsi="Times New Roman" w:cs="Times New Roman"/>
          <w:kern w:val="0"/>
          <w:sz w:val="24"/>
          <w:szCs w:val="24"/>
          <w:lang w:eastAsia="en-IN"/>
          <w14:ligatures w14:val="none"/>
        </w:rPr>
        <w:t>, India</w:t>
      </w:r>
      <w:r w:rsidRPr="00C854FE">
        <w:rPr>
          <w:rFonts w:ascii="Times New Roman" w:eastAsia="Times New Roman" w:hAnsi="Times New Roman" w:cs="Times New Roman"/>
          <w:kern w:val="0"/>
          <w:sz w:val="24"/>
          <w:szCs w:val="24"/>
          <w:lang w:eastAsia="en-IN"/>
          <w14:ligatures w14:val="none"/>
        </w:rPr>
        <w:br/>
      </w:r>
      <w:r w:rsidRPr="00C854FE">
        <w:rPr>
          <w:rFonts w:ascii="Times New Roman" w:eastAsia="Times New Roman" w:hAnsi="Times New Roman" w:cs="Times New Roman"/>
          <w:b/>
          <w:bCs/>
          <w:kern w:val="0"/>
          <w:sz w:val="24"/>
          <w:szCs w:val="24"/>
          <w:lang w:eastAsia="en-IN"/>
          <w14:ligatures w14:val="none"/>
        </w:rPr>
        <w:t>Email:</w:t>
      </w:r>
      <w:r w:rsidRPr="00C854FE">
        <w:rPr>
          <w:rFonts w:ascii="Times New Roman" w:eastAsia="Times New Roman" w:hAnsi="Times New Roman" w:cs="Times New Roman"/>
          <w:kern w:val="0"/>
          <w:sz w:val="24"/>
          <w:szCs w:val="24"/>
          <w:lang w:eastAsia="en-IN"/>
          <w14:ligatures w14:val="none"/>
        </w:rPr>
        <w:t xml:space="preserve"> </w:t>
      </w:r>
      <w:hyperlink r:id="rId5" w:history="1">
        <w:r w:rsidRPr="00C854FE">
          <w:rPr>
            <w:rFonts w:ascii="Times New Roman" w:eastAsia="Times New Roman" w:hAnsi="Times New Roman" w:cs="Times New Roman"/>
            <w:color w:val="0000FF"/>
            <w:kern w:val="0"/>
            <w:sz w:val="24"/>
            <w:szCs w:val="24"/>
            <w:u w:val="single"/>
            <w:lang w:eastAsia="en-IN"/>
            <w14:ligatures w14:val="none"/>
          </w:rPr>
          <w:t>authormohit@gmail.com</w:t>
        </w:r>
      </w:hyperlink>
      <w:r w:rsidRPr="00C854FE">
        <w:rPr>
          <w:rFonts w:ascii="Times New Roman" w:eastAsia="Times New Roman" w:hAnsi="Times New Roman" w:cs="Times New Roman"/>
          <w:kern w:val="0"/>
          <w:sz w:val="24"/>
          <w:szCs w:val="24"/>
          <w:lang w:eastAsia="en-IN"/>
          <w14:ligatures w14:val="none"/>
        </w:rPr>
        <w:t xml:space="preserve"> | Phone: +91 8872300481</w:t>
      </w:r>
      <w:r w:rsidRPr="00C854FE">
        <w:rPr>
          <w:rFonts w:ascii="Times New Roman" w:eastAsia="Times New Roman" w:hAnsi="Times New Roman" w:cs="Times New Roman"/>
          <w:kern w:val="0"/>
          <w:sz w:val="24"/>
          <w:szCs w:val="24"/>
          <w:lang w:eastAsia="en-IN"/>
          <w14:ligatures w14:val="none"/>
        </w:rPr>
        <w:br/>
      </w:r>
      <w:r w:rsidRPr="00C854FE">
        <w:rPr>
          <w:rFonts w:ascii="Times New Roman" w:eastAsia="Times New Roman" w:hAnsi="Times New Roman" w:cs="Times New Roman"/>
          <w:b/>
          <w:bCs/>
          <w:kern w:val="0"/>
          <w:sz w:val="24"/>
          <w:szCs w:val="24"/>
          <w:lang w:eastAsia="en-IN"/>
          <w14:ligatures w14:val="none"/>
        </w:rPr>
        <w:t>LinkedIn:</w:t>
      </w:r>
      <w:r w:rsidRPr="00C854FE">
        <w:rPr>
          <w:rFonts w:ascii="Times New Roman" w:eastAsia="Times New Roman" w:hAnsi="Times New Roman" w:cs="Times New Roman"/>
          <w:kern w:val="0"/>
          <w:sz w:val="24"/>
          <w:szCs w:val="24"/>
          <w:lang w:eastAsia="en-IN"/>
          <w14:ligatures w14:val="none"/>
        </w:rPr>
        <w:t xml:space="preserve"> </w:t>
      </w:r>
      <w:hyperlink r:id="rId6" w:tgtFrame="_new" w:history="1">
        <w:r w:rsidRPr="00C854FE">
          <w:rPr>
            <w:rFonts w:ascii="Times New Roman" w:eastAsia="Times New Roman" w:hAnsi="Times New Roman" w:cs="Times New Roman"/>
            <w:color w:val="0000FF"/>
            <w:kern w:val="0"/>
            <w:sz w:val="24"/>
            <w:szCs w:val="24"/>
            <w:u w:val="single"/>
            <w:lang w:eastAsia="en-IN"/>
            <w14:ligatures w14:val="none"/>
          </w:rPr>
          <w:t>linkedin.com/in/</w:t>
        </w:r>
        <w:proofErr w:type="spellStart"/>
        <w:r w:rsidRPr="00C854FE">
          <w:rPr>
            <w:rFonts w:ascii="Times New Roman" w:eastAsia="Times New Roman" w:hAnsi="Times New Roman" w:cs="Times New Roman"/>
            <w:color w:val="0000FF"/>
            <w:kern w:val="0"/>
            <w:sz w:val="24"/>
            <w:szCs w:val="24"/>
            <w:u w:val="single"/>
            <w:lang w:eastAsia="en-IN"/>
            <w14:ligatures w14:val="none"/>
          </w:rPr>
          <w:t>mohitsharmaphd</w:t>
        </w:r>
        <w:proofErr w:type="spellEnd"/>
      </w:hyperlink>
    </w:p>
    <w:p w14:paraId="7C7F7ECF" w14:textId="3DB504FF" w:rsidR="00C854FE" w:rsidRPr="00C854FE" w:rsidRDefault="00C854FE" w:rsidP="005B26A4">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Dr. Mohit Sharma is an academic and policy professional with over a decade of experience in higher education, research, and institutional development. He currently serves as Associate Professor at Chandigarh University and Head of the Centre of Excellence for Indian Knowledge Systems (</w:t>
      </w:r>
      <w:proofErr w:type="spellStart"/>
      <w:r w:rsidRPr="00C854FE">
        <w:rPr>
          <w:rFonts w:ascii="Times New Roman" w:eastAsia="Times New Roman" w:hAnsi="Times New Roman" w:cs="Times New Roman"/>
          <w:kern w:val="0"/>
          <w:sz w:val="24"/>
          <w:szCs w:val="24"/>
          <w:lang w:eastAsia="en-IN"/>
          <w14:ligatures w14:val="none"/>
        </w:rPr>
        <w:t>CoE</w:t>
      </w:r>
      <w:proofErr w:type="spellEnd"/>
      <w:r w:rsidRPr="00C854FE">
        <w:rPr>
          <w:rFonts w:ascii="Times New Roman" w:eastAsia="Times New Roman" w:hAnsi="Times New Roman" w:cs="Times New Roman"/>
          <w:kern w:val="0"/>
          <w:sz w:val="24"/>
          <w:szCs w:val="24"/>
          <w:lang w:eastAsia="en-IN"/>
          <w14:ligatures w14:val="none"/>
        </w:rPr>
        <w:t>–IKS). A certified Master Trainer in Indian Knowledge Systems by the Ministry of Education, Dr. Sharma has significantly contributed to integrating Indian Knowledge Systems (IKS) into higher education curricula in alignment with NEP 2020.</w:t>
      </w:r>
    </w:p>
    <w:p w14:paraId="4230CA34" w14:textId="54DDAAE4" w:rsidR="00C854FE" w:rsidRPr="00C854FE" w:rsidRDefault="00C854FE" w:rsidP="005B26A4">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 xml:space="preserve">He has served as an expert member </w:t>
      </w:r>
      <w:r w:rsidR="005E6379">
        <w:rPr>
          <w:rFonts w:ascii="Times New Roman" w:eastAsia="Times New Roman" w:hAnsi="Times New Roman" w:cs="Times New Roman"/>
          <w:kern w:val="0"/>
          <w:sz w:val="24"/>
          <w:szCs w:val="24"/>
          <w:lang w:eastAsia="en-IN"/>
          <w14:ligatures w14:val="none"/>
        </w:rPr>
        <w:t xml:space="preserve">and contributed </w:t>
      </w:r>
      <w:r w:rsidR="002D649E">
        <w:rPr>
          <w:rFonts w:ascii="Times New Roman" w:eastAsia="Times New Roman" w:hAnsi="Times New Roman" w:cs="Times New Roman"/>
          <w:kern w:val="0"/>
          <w:sz w:val="24"/>
          <w:szCs w:val="24"/>
          <w:lang w:eastAsia="en-IN"/>
          <w14:ligatures w14:val="none"/>
        </w:rPr>
        <w:t>to</w:t>
      </w:r>
      <w:r w:rsidR="005E6379">
        <w:rPr>
          <w:rFonts w:ascii="Times New Roman" w:eastAsia="Times New Roman" w:hAnsi="Times New Roman" w:cs="Times New Roman"/>
          <w:kern w:val="0"/>
          <w:sz w:val="24"/>
          <w:szCs w:val="24"/>
          <w:lang w:eastAsia="en-IN"/>
          <w14:ligatures w14:val="none"/>
        </w:rPr>
        <w:t xml:space="preserve"> </w:t>
      </w:r>
      <w:r w:rsidR="00CF7471">
        <w:rPr>
          <w:rFonts w:ascii="Times New Roman" w:eastAsia="Times New Roman" w:hAnsi="Times New Roman" w:cs="Times New Roman"/>
          <w:kern w:val="0"/>
          <w:sz w:val="24"/>
          <w:szCs w:val="24"/>
          <w:lang w:eastAsia="en-IN"/>
          <w14:ligatures w14:val="none"/>
        </w:rPr>
        <w:t>High-Powered</w:t>
      </w:r>
      <w:r w:rsidR="005E6379">
        <w:rPr>
          <w:rFonts w:ascii="Times New Roman" w:eastAsia="Times New Roman" w:hAnsi="Times New Roman" w:cs="Times New Roman"/>
          <w:kern w:val="0"/>
          <w:sz w:val="24"/>
          <w:szCs w:val="24"/>
          <w:lang w:eastAsia="en-IN"/>
          <w14:ligatures w14:val="none"/>
        </w:rPr>
        <w:t xml:space="preserve"> Committees of the </w:t>
      </w:r>
      <w:r w:rsidR="00D060FF">
        <w:rPr>
          <w:rFonts w:ascii="Times New Roman" w:eastAsia="Times New Roman" w:hAnsi="Times New Roman" w:cs="Times New Roman"/>
          <w:kern w:val="0"/>
          <w:sz w:val="24"/>
          <w:szCs w:val="24"/>
          <w:lang w:eastAsia="en-IN"/>
          <w14:ligatures w14:val="none"/>
        </w:rPr>
        <w:t xml:space="preserve">Ministry of Education and served </w:t>
      </w:r>
      <w:r w:rsidR="002626D7">
        <w:rPr>
          <w:rFonts w:ascii="Times New Roman" w:eastAsia="Times New Roman" w:hAnsi="Times New Roman" w:cs="Times New Roman"/>
          <w:kern w:val="0"/>
          <w:sz w:val="24"/>
          <w:szCs w:val="24"/>
          <w:lang w:eastAsia="en-IN"/>
          <w14:ligatures w14:val="none"/>
        </w:rPr>
        <w:t xml:space="preserve">in the Working Groups in </w:t>
      </w:r>
      <w:r w:rsidRPr="00C854FE">
        <w:rPr>
          <w:rFonts w:ascii="Times New Roman" w:eastAsia="Times New Roman" w:hAnsi="Times New Roman" w:cs="Times New Roman"/>
          <w:kern w:val="0"/>
          <w:sz w:val="24"/>
          <w:szCs w:val="24"/>
          <w:lang w:eastAsia="en-IN"/>
          <w14:ligatures w14:val="none"/>
        </w:rPr>
        <w:t>the Ministry of Culture.</w:t>
      </w:r>
      <w:r w:rsidR="006E2849">
        <w:rPr>
          <w:rFonts w:ascii="Times New Roman" w:eastAsia="Times New Roman" w:hAnsi="Times New Roman" w:cs="Times New Roman"/>
          <w:kern w:val="0"/>
          <w:sz w:val="24"/>
          <w:szCs w:val="24"/>
          <w:lang w:eastAsia="en-IN"/>
          <w14:ligatures w14:val="none"/>
        </w:rPr>
        <w:t xml:space="preserve"> Also empanelled </w:t>
      </w:r>
      <w:r w:rsidR="00247199">
        <w:rPr>
          <w:rFonts w:ascii="Times New Roman" w:eastAsia="Times New Roman" w:hAnsi="Times New Roman" w:cs="Times New Roman"/>
          <w:kern w:val="0"/>
          <w:sz w:val="24"/>
          <w:szCs w:val="24"/>
          <w:lang w:eastAsia="en-IN"/>
          <w14:ligatures w14:val="none"/>
        </w:rPr>
        <w:t xml:space="preserve">as a </w:t>
      </w:r>
      <w:r w:rsidR="006E2849">
        <w:rPr>
          <w:rFonts w:ascii="Times New Roman" w:eastAsia="Times New Roman" w:hAnsi="Times New Roman" w:cs="Times New Roman"/>
          <w:kern w:val="0"/>
          <w:sz w:val="24"/>
          <w:szCs w:val="24"/>
          <w:lang w:eastAsia="en-IN"/>
          <w14:ligatures w14:val="none"/>
        </w:rPr>
        <w:t>resourc</w:t>
      </w:r>
      <w:r w:rsidR="00247199">
        <w:rPr>
          <w:rFonts w:ascii="Times New Roman" w:eastAsia="Times New Roman" w:hAnsi="Times New Roman" w:cs="Times New Roman"/>
          <w:kern w:val="0"/>
          <w:sz w:val="24"/>
          <w:szCs w:val="24"/>
          <w:lang w:eastAsia="en-IN"/>
          <w14:ligatures w14:val="none"/>
        </w:rPr>
        <w:t>e for the training of Govt officers including civil servants.</w:t>
      </w:r>
    </w:p>
    <w:p w14:paraId="64CA023B" w14:textId="5338B8B9" w:rsidR="00C854FE" w:rsidRPr="00C854FE" w:rsidRDefault="00C854FE" w:rsidP="005B26A4">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Dr. Sharma has extensive teaching experience in Literature, Indian Knowledge Systems, Communication Skills, Design Thinking, and Digital Humanities, along with administrative leadership as Head (Planning &amp; Operations) for multiple departments and institutions within the university cluster.</w:t>
      </w:r>
    </w:p>
    <w:p w14:paraId="34C48D5E" w14:textId="77777777" w:rsidR="00C854FE" w:rsidRPr="00C854FE" w:rsidRDefault="00C854FE" w:rsidP="005B26A4">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His research and publication record includes papers in reputed national and international journals, edited books, and conference proceedings in the domains of Indian Knowledge Systems, Literature, Design Thinking, Psychology, and Sustainability. He has also co-directed ICSSR-sponsored projects and received multiple research and conference grants.</w:t>
      </w:r>
    </w:p>
    <w:p w14:paraId="73701341" w14:textId="5B8C761A" w:rsidR="00C854FE" w:rsidRPr="00C854FE" w:rsidRDefault="00C854FE" w:rsidP="005B26A4">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An active resource person and trainer, Dr. Sharma has delivered numerous sessions on Indian Knowledge Systems, NEP 2020, and research methodologies at</w:t>
      </w:r>
      <w:r w:rsidR="002D649E">
        <w:rPr>
          <w:rFonts w:ascii="Times New Roman" w:eastAsia="Times New Roman" w:hAnsi="Times New Roman" w:cs="Times New Roman"/>
          <w:kern w:val="0"/>
          <w:sz w:val="24"/>
          <w:szCs w:val="24"/>
          <w:lang w:eastAsia="en-IN"/>
          <w14:ligatures w14:val="none"/>
        </w:rPr>
        <w:t xml:space="preserve"> various MMTTCs, HEIs</w:t>
      </w:r>
      <w:r w:rsidR="0094650E">
        <w:rPr>
          <w:rFonts w:ascii="Times New Roman" w:eastAsia="Times New Roman" w:hAnsi="Times New Roman" w:cs="Times New Roman"/>
          <w:kern w:val="0"/>
          <w:sz w:val="24"/>
          <w:szCs w:val="24"/>
          <w:lang w:eastAsia="en-IN"/>
          <w14:ligatures w14:val="none"/>
        </w:rPr>
        <w:t>,</w:t>
      </w:r>
      <w:r w:rsidR="001F7DB7">
        <w:rPr>
          <w:rFonts w:ascii="Times New Roman" w:eastAsia="Times New Roman" w:hAnsi="Times New Roman" w:cs="Times New Roman"/>
          <w:kern w:val="0"/>
          <w:sz w:val="24"/>
          <w:szCs w:val="24"/>
          <w:lang w:eastAsia="en-IN"/>
          <w14:ligatures w14:val="none"/>
        </w:rPr>
        <w:t xml:space="preserve"> including Central University of Gujarat, Central University of Haryana, Guru Nanak Dev University, Maharishi Dayanand University,</w:t>
      </w:r>
      <w:r w:rsidR="0094650E">
        <w:rPr>
          <w:rFonts w:ascii="Times New Roman" w:eastAsia="Times New Roman" w:hAnsi="Times New Roman" w:cs="Times New Roman"/>
          <w:kern w:val="0"/>
          <w:sz w:val="24"/>
          <w:szCs w:val="24"/>
          <w:lang w:eastAsia="en-IN"/>
          <w14:ligatures w14:val="none"/>
        </w:rPr>
        <w:t xml:space="preserve"> Vaishnav Institute of Management, Indore, ICFAI University, etc.</w:t>
      </w:r>
      <w:r w:rsidR="001F7DB7">
        <w:rPr>
          <w:rFonts w:ascii="Times New Roman" w:eastAsia="Times New Roman" w:hAnsi="Times New Roman" w:cs="Times New Roman"/>
          <w:kern w:val="0"/>
          <w:sz w:val="24"/>
          <w:szCs w:val="24"/>
          <w:lang w:eastAsia="en-IN"/>
          <w14:ligatures w14:val="none"/>
        </w:rPr>
        <w:t xml:space="preserve"> </w:t>
      </w:r>
      <w:r w:rsidRPr="00C854FE">
        <w:rPr>
          <w:rFonts w:ascii="Times New Roman" w:eastAsia="Times New Roman" w:hAnsi="Times New Roman" w:cs="Times New Roman"/>
          <w:kern w:val="0"/>
          <w:sz w:val="24"/>
          <w:szCs w:val="24"/>
          <w:lang w:eastAsia="en-IN"/>
          <w14:ligatures w14:val="none"/>
        </w:rPr>
        <w:t xml:space="preserve"> </w:t>
      </w:r>
    </w:p>
    <w:p w14:paraId="61269039" w14:textId="77777777" w:rsidR="00C854FE" w:rsidRPr="00C854FE" w:rsidRDefault="00C854FE" w:rsidP="00C854FE">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b/>
          <w:bCs/>
          <w:kern w:val="0"/>
          <w:sz w:val="24"/>
          <w:szCs w:val="24"/>
          <w:lang w:eastAsia="en-IN"/>
          <w14:ligatures w14:val="none"/>
        </w:rPr>
        <w:t>Key Areas of Expertise</w:t>
      </w:r>
    </w:p>
    <w:p w14:paraId="1F77D5BE" w14:textId="79CD8C32" w:rsidR="00C854FE" w:rsidRDefault="00C854FE" w:rsidP="00C854F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Indian Knowledge Systems (IKS) &amp; NEP 2020 Implementation</w:t>
      </w:r>
      <w:r w:rsidR="00C4765D">
        <w:rPr>
          <w:rFonts w:ascii="Times New Roman" w:eastAsia="Times New Roman" w:hAnsi="Times New Roman" w:cs="Times New Roman"/>
          <w:kern w:val="0"/>
          <w:sz w:val="24"/>
          <w:szCs w:val="24"/>
          <w:lang w:eastAsia="en-IN"/>
          <w14:ligatures w14:val="none"/>
        </w:rPr>
        <w:t xml:space="preserve"> (</w:t>
      </w:r>
      <w:proofErr w:type="spellStart"/>
      <w:r w:rsidR="00C4765D">
        <w:rPr>
          <w:rFonts w:ascii="Times New Roman" w:eastAsia="Times New Roman" w:hAnsi="Times New Roman" w:cs="Times New Roman"/>
          <w:kern w:val="0"/>
          <w:sz w:val="24"/>
          <w:szCs w:val="24"/>
          <w:lang w:eastAsia="en-IN"/>
          <w14:ligatures w14:val="none"/>
        </w:rPr>
        <w:t>NeetiShastra</w:t>
      </w:r>
      <w:proofErr w:type="spellEnd"/>
      <w:r w:rsidR="00C4765D">
        <w:rPr>
          <w:rFonts w:ascii="Times New Roman" w:eastAsia="Times New Roman" w:hAnsi="Times New Roman" w:cs="Times New Roman"/>
          <w:kern w:val="0"/>
          <w:sz w:val="24"/>
          <w:szCs w:val="24"/>
          <w:lang w:eastAsia="en-IN"/>
          <w14:ligatures w14:val="none"/>
        </w:rPr>
        <w:t>, Oral Traditions)</w:t>
      </w:r>
    </w:p>
    <w:p w14:paraId="534F973D" w14:textId="77777777" w:rsidR="00C854FE" w:rsidRPr="00C854FE" w:rsidRDefault="00C854FE" w:rsidP="00C854F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Curriculum Design and Policy Development</w:t>
      </w:r>
    </w:p>
    <w:p w14:paraId="2F69E85C" w14:textId="77777777" w:rsidR="00C854FE" w:rsidRPr="00C854FE" w:rsidRDefault="00C854FE" w:rsidP="00C854F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Communication, Design Thinking &amp; Creativity</w:t>
      </w:r>
    </w:p>
    <w:p w14:paraId="0D03EC2A" w14:textId="77777777" w:rsidR="00C854FE" w:rsidRPr="00C854FE" w:rsidRDefault="00C854FE" w:rsidP="00C854F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Interdisciplinary Research and Project Development</w:t>
      </w:r>
    </w:p>
    <w:p w14:paraId="6A87B975" w14:textId="77777777" w:rsidR="00C854FE" w:rsidRPr="00C854FE" w:rsidRDefault="00C854FE" w:rsidP="00C854F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Academic Planning and Institutional Operations</w:t>
      </w:r>
    </w:p>
    <w:p w14:paraId="05E1A53F" w14:textId="3644300D" w:rsidR="00C854FE" w:rsidRDefault="00C854FE" w:rsidP="00C4765D">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C854FE">
        <w:rPr>
          <w:rFonts w:ascii="Times New Roman" w:eastAsia="Times New Roman" w:hAnsi="Times New Roman" w:cs="Times New Roman"/>
          <w:kern w:val="0"/>
          <w:sz w:val="24"/>
          <w:szCs w:val="24"/>
          <w:lang w:eastAsia="en-IN"/>
          <w14:ligatures w14:val="none"/>
        </w:rPr>
        <w:t>Leadership, Capacity Building, and Training</w:t>
      </w:r>
    </w:p>
    <w:p w14:paraId="1070ED7A" w14:textId="77777777" w:rsidR="000B1D2A" w:rsidRDefault="000B1D2A"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39A2F76A"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130C1FA5"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0F6A3D9D"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65C299F7"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1D67FEB6"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4732F73C"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010F80DF"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1BE2DD5C"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28E06A52"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09A35209"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59C8386D"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32916884" w14:textId="77777777" w:rsidR="00091FEA" w:rsidRDefault="00091FEA"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11B423B" w14:textId="77777777" w:rsidR="00091FEA" w:rsidRDefault="00091FEA"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625478D0"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61994CCF" w14:textId="07A0EDFD" w:rsidR="001879E2" w:rsidRPr="001879E2" w:rsidRDefault="001879E2" w:rsidP="001879E2">
      <w:pPr>
        <w:spacing w:before="100" w:beforeAutospacing="1" w:after="100" w:afterAutospacing="1" w:line="240" w:lineRule="auto"/>
        <w:jc w:val="center"/>
        <w:outlineLvl w:val="0"/>
        <w:rPr>
          <w:rFonts w:ascii="Times New Roman" w:eastAsia="Times New Roman" w:hAnsi="Times New Roman" w:cs="Times New Roman"/>
          <w:b/>
          <w:bCs/>
          <w:kern w:val="36"/>
          <w:sz w:val="28"/>
          <w:szCs w:val="28"/>
          <w:u w:val="single"/>
          <w:lang w:eastAsia="en-IN"/>
          <w14:ligatures w14:val="none"/>
        </w:rPr>
      </w:pPr>
      <w:r w:rsidRPr="00A313BB">
        <w:rPr>
          <w:rFonts w:ascii="Times New Roman" w:eastAsia="Times New Roman" w:hAnsi="Times New Roman" w:cs="Times New Roman"/>
          <w:b/>
          <w:bCs/>
          <w:kern w:val="36"/>
          <w:sz w:val="28"/>
          <w:szCs w:val="28"/>
          <w:u w:val="single"/>
          <w:lang w:eastAsia="en-IN"/>
          <w14:ligatures w14:val="none"/>
        </w:rPr>
        <w:t>Letter</w:t>
      </w:r>
      <w:r w:rsidR="00A313BB" w:rsidRPr="00A313BB">
        <w:rPr>
          <w:rFonts w:ascii="Times New Roman" w:eastAsia="Times New Roman" w:hAnsi="Times New Roman" w:cs="Times New Roman"/>
          <w:b/>
          <w:bCs/>
          <w:kern w:val="36"/>
          <w:sz w:val="28"/>
          <w:szCs w:val="28"/>
          <w:u w:val="single"/>
          <w:lang w:eastAsia="en-IN"/>
          <w14:ligatures w14:val="none"/>
        </w:rPr>
        <w:t xml:space="preserve"> of Appreciation</w:t>
      </w:r>
    </w:p>
    <w:p w14:paraId="674F441E" w14:textId="77777777" w:rsidR="002A5DD9" w:rsidRDefault="002A5DD9" w:rsidP="00B90EF6">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en-IN"/>
          <w14:ligatures w14:val="none"/>
        </w:rPr>
      </w:pPr>
    </w:p>
    <w:p w14:paraId="48CED08F" w14:textId="03802D1C" w:rsidR="00FD4E6B" w:rsidRPr="00B90EF6" w:rsidRDefault="00B90EF6" w:rsidP="00B90EF6">
      <w:pPr>
        <w:spacing w:before="100" w:beforeAutospacing="1" w:after="100" w:afterAutospacing="1" w:line="240" w:lineRule="auto"/>
        <w:jc w:val="both"/>
        <w:outlineLvl w:val="2"/>
        <w:rPr>
          <w:rFonts w:ascii="Times New Roman" w:eastAsia="Times New Roman" w:hAnsi="Times New Roman" w:cs="Times New Roman"/>
          <w:kern w:val="0"/>
          <w:sz w:val="27"/>
          <w:szCs w:val="27"/>
          <w:lang w:eastAsia="en-IN"/>
          <w14:ligatures w14:val="none"/>
        </w:rPr>
      </w:pPr>
      <w:r w:rsidRPr="001879E2">
        <w:rPr>
          <w:rFonts w:ascii="Times New Roman" w:eastAsia="Times New Roman" w:hAnsi="Times New Roman" w:cs="Times New Roman"/>
          <w:b/>
          <w:bCs/>
          <w:kern w:val="0"/>
          <w:sz w:val="27"/>
          <w:szCs w:val="27"/>
          <w:lang w:eastAsia="en-IN"/>
          <w14:ligatures w14:val="none"/>
        </w:rPr>
        <w:t xml:space="preserve">Subject: </w:t>
      </w:r>
      <w:r w:rsidRPr="001879E2">
        <w:rPr>
          <w:rFonts w:ascii="Times New Roman" w:eastAsia="Times New Roman" w:hAnsi="Times New Roman" w:cs="Times New Roman"/>
          <w:kern w:val="0"/>
          <w:sz w:val="27"/>
          <w:szCs w:val="27"/>
          <w:lang w:eastAsia="en-IN"/>
          <w14:ligatures w14:val="none"/>
        </w:rPr>
        <w:t>Appreciation for Delivering a Session on “IKS in Economics and Finance”</w:t>
      </w:r>
    </w:p>
    <w:p w14:paraId="3FD5ADFA" w14:textId="77777777" w:rsidR="002A5DD9" w:rsidRDefault="002A5DD9" w:rsidP="001879E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00C49279" w14:textId="297D1D31" w:rsidR="001879E2" w:rsidRPr="001879E2" w:rsidRDefault="00B90EF6" w:rsidP="001879E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2A5DD9">
        <w:rPr>
          <w:rFonts w:ascii="Times New Roman" w:eastAsia="Times New Roman" w:hAnsi="Times New Roman" w:cs="Times New Roman"/>
          <w:kern w:val="0"/>
          <w:sz w:val="24"/>
          <w:szCs w:val="24"/>
          <w:lang w:eastAsia="en-IN"/>
          <w14:ligatures w14:val="none"/>
        </w:rPr>
        <w:t xml:space="preserve">Dear </w:t>
      </w:r>
      <w:r w:rsidR="001879E2" w:rsidRPr="001879E2">
        <w:rPr>
          <w:rFonts w:ascii="Times New Roman" w:eastAsia="Times New Roman" w:hAnsi="Times New Roman" w:cs="Times New Roman"/>
          <w:kern w:val="0"/>
          <w:sz w:val="24"/>
          <w:szCs w:val="24"/>
          <w:lang w:eastAsia="en-IN"/>
          <w14:ligatures w14:val="none"/>
        </w:rPr>
        <w:t>Dr. Arshdeep Singh</w:t>
      </w:r>
    </w:p>
    <w:p w14:paraId="2817D7D9" w14:textId="58F1FCE4" w:rsidR="001879E2" w:rsidRPr="001879E2" w:rsidRDefault="001879E2" w:rsidP="00B90EF6">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r w:rsidRPr="001879E2">
        <w:rPr>
          <w:rFonts w:ascii="Times New Roman" w:eastAsia="Times New Roman" w:hAnsi="Times New Roman" w:cs="Times New Roman"/>
          <w:kern w:val="0"/>
          <w:sz w:val="24"/>
          <w:szCs w:val="24"/>
          <w:lang w:eastAsia="en-IN"/>
          <w14:ligatures w14:val="none"/>
        </w:rPr>
        <w:t>On behalf of the Centre of Excellence for Indian Knowledge Systems (</w:t>
      </w:r>
      <w:proofErr w:type="spellStart"/>
      <w:r w:rsidRPr="001879E2">
        <w:rPr>
          <w:rFonts w:ascii="Times New Roman" w:eastAsia="Times New Roman" w:hAnsi="Times New Roman" w:cs="Times New Roman"/>
          <w:kern w:val="0"/>
          <w:sz w:val="24"/>
          <w:szCs w:val="24"/>
          <w:lang w:eastAsia="en-IN"/>
          <w14:ligatures w14:val="none"/>
        </w:rPr>
        <w:t>CoE</w:t>
      </w:r>
      <w:proofErr w:type="spellEnd"/>
      <w:r w:rsidRPr="001879E2">
        <w:rPr>
          <w:rFonts w:ascii="Times New Roman" w:eastAsia="Times New Roman" w:hAnsi="Times New Roman" w:cs="Times New Roman"/>
          <w:kern w:val="0"/>
          <w:sz w:val="24"/>
          <w:szCs w:val="24"/>
          <w:lang w:eastAsia="en-IN"/>
          <w14:ligatures w14:val="none"/>
        </w:rPr>
        <w:t>-IKS), Chandigarh University,</w:t>
      </w:r>
      <w:r w:rsidR="00B90EF6" w:rsidRPr="00B6768B">
        <w:rPr>
          <w:rFonts w:ascii="Times New Roman" w:eastAsia="Times New Roman" w:hAnsi="Times New Roman" w:cs="Times New Roman"/>
          <w:kern w:val="0"/>
          <w:sz w:val="24"/>
          <w:szCs w:val="24"/>
          <w:lang w:eastAsia="en-IN"/>
          <w14:ligatures w14:val="none"/>
        </w:rPr>
        <w:t xml:space="preserve"> Mohali</w:t>
      </w:r>
      <w:r w:rsidRPr="001879E2">
        <w:rPr>
          <w:rFonts w:ascii="Times New Roman" w:eastAsia="Times New Roman" w:hAnsi="Times New Roman" w:cs="Times New Roman"/>
          <w:kern w:val="0"/>
          <w:sz w:val="24"/>
          <w:szCs w:val="24"/>
          <w:lang w:eastAsia="en-IN"/>
          <w14:ligatures w14:val="none"/>
        </w:rPr>
        <w:t xml:space="preserve"> we sincerely appreciate your valuable contribution to the Five-Day Faculty Development Programme on “Indian Knowledge Systems: Foundations, Perspectives, and Applications.”</w:t>
      </w:r>
    </w:p>
    <w:p w14:paraId="35C06867" w14:textId="06C12F34" w:rsidR="001879E2" w:rsidRPr="001879E2" w:rsidRDefault="001879E2" w:rsidP="00B90EF6">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r w:rsidRPr="001879E2">
        <w:rPr>
          <w:rFonts w:ascii="Times New Roman" w:eastAsia="Times New Roman" w:hAnsi="Times New Roman" w:cs="Times New Roman"/>
          <w:kern w:val="0"/>
          <w:sz w:val="24"/>
          <w:szCs w:val="24"/>
          <w:lang w:eastAsia="en-IN"/>
          <w14:ligatures w14:val="none"/>
        </w:rPr>
        <w:t xml:space="preserve">We gratefully acknowledge your insightful session on </w:t>
      </w:r>
      <w:r w:rsidRPr="001879E2">
        <w:rPr>
          <w:rFonts w:ascii="Times New Roman" w:eastAsia="Times New Roman" w:hAnsi="Times New Roman" w:cs="Times New Roman"/>
          <w:b/>
          <w:bCs/>
          <w:kern w:val="0"/>
          <w:sz w:val="24"/>
          <w:szCs w:val="24"/>
          <w:lang w:eastAsia="en-IN"/>
          <w14:ligatures w14:val="none"/>
        </w:rPr>
        <w:t>“IKS in Economics and Finance,”</w:t>
      </w:r>
      <w:r w:rsidRPr="001879E2">
        <w:rPr>
          <w:rFonts w:ascii="Times New Roman" w:eastAsia="Times New Roman" w:hAnsi="Times New Roman" w:cs="Times New Roman"/>
          <w:kern w:val="0"/>
          <w:sz w:val="24"/>
          <w:szCs w:val="24"/>
          <w:lang w:eastAsia="en-IN"/>
          <w14:ligatures w14:val="none"/>
        </w:rPr>
        <w:t xml:space="preserve"> delivered on </w:t>
      </w:r>
      <w:r w:rsidRPr="001879E2">
        <w:rPr>
          <w:rFonts w:ascii="Times New Roman" w:eastAsia="Times New Roman" w:hAnsi="Times New Roman" w:cs="Times New Roman"/>
          <w:b/>
          <w:bCs/>
          <w:kern w:val="0"/>
          <w:sz w:val="24"/>
          <w:szCs w:val="24"/>
          <w:lang w:eastAsia="en-IN"/>
          <w14:ligatures w14:val="none"/>
        </w:rPr>
        <w:t>4</w:t>
      </w:r>
      <w:r w:rsidR="00B90EF6" w:rsidRPr="00B90EF6">
        <w:rPr>
          <w:rFonts w:ascii="Times New Roman" w:eastAsia="Times New Roman" w:hAnsi="Times New Roman" w:cs="Times New Roman"/>
          <w:b/>
          <w:bCs/>
          <w:kern w:val="0"/>
          <w:sz w:val="24"/>
          <w:szCs w:val="24"/>
          <w:vertAlign w:val="superscript"/>
          <w:lang w:eastAsia="en-IN"/>
          <w14:ligatures w14:val="none"/>
        </w:rPr>
        <w:t>th</w:t>
      </w:r>
      <w:r w:rsidR="00B90EF6">
        <w:rPr>
          <w:rFonts w:ascii="Times New Roman" w:eastAsia="Times New Roman" w:hAnsi="Times New Roman" w:cs="Times New Roman"/>
          <w:b/>
          <w:bCs/>
          <w:kern w:val="0"/>
          <w:sz w:val="24"/>
          <w:szCs w:val="24"/>
          <w:lang w:eastAsia="en-IN"/>
          <w14:ligatures w14:val="none"/>
        </w:rPr>
        <w:t xml:space="preserve"> </w:t>
      </w:r>
      <w:r w:rsidRPr="001879E2">
        <w:rPr>
          <w:rFonts w:ascii="Times New Roman" w:eastAsia="Times New Roman" w:hAnsi="Times New Roman" w:cs="Times New Roman"/>
          <w:b/>
          <w:bCs/>
          <w:kern w:val="0"/>
          <w:sz w:val="24"/>
          <w:szCs w:val="24"/>
          <w:lang w:eastAsia="en-IN"/>
          <w14:ligatures w14:val="none"/>
        </w:rPr>
        <w:t>July 2026</w:t>
      </w:r>
      <w:r w:rsidRPr="001879E2">
        <w:rPr>
          <w:rFonts w:ascii="Times New Roman" w:eastAsia="Times New Roman" w:hAnsi="Times New Roman" w:cs="Times New Roman"/>
          <w:kern w:val="0"/>
          <w:sz w:val="24"/>
          <w:szCs w:val="24"/>
          <w:lang w:eastAsia="en-IN"/>
          <w14:ligatures w14:val="none"/>
        </w:rPr>
        <w:t>. Your scholarly engagement with the economic and financial dimensions of Indian Knowledge Systems provided participants with valuable perspectives on India’s indigenous intellectual traditions and their contemporary relevance to economics, finance, and sustainable development.</w:t>
      </w:r>
    </w:p>
    <w:p w14:paraId="7CB5B915" w14:textId="77777777" w:rsidR="001879E2" w:rsidRPr="001879E2" w:rsidRDefault="001879E2" w:rsidP="00091FEA">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r w:rsidRPr="001879E2">
        <w:rPr>
          <w:rFonts w:ascii="Times New Roman" w:eastAsia="Times New Roman" w:hAnsi="Times New Roman" w:cs="Times New Roman"/>
          <w:kern w:val="0"/>
          <w:sz w:val="24"/>
          <w:szCs w:val="24"/>
          <w:lang w:eastAsia="en-IN"/>
          <w14:ligatures w14:val="none"/>
        </w:rPr>
        <w:lastRenderedPageBreak/>
        <w:t>We thank you for your support and contribution to the successful conduct of the programme and look forward to your continued association with the Centre of Excellence for Indian Knowledge Systems, Chandigarh University.</w:t>
      </w:r>
    </w:p>
    <w:p w14:paraId="243C4925" w14:textId="77777777" w:rsidR="00091FEA" w:rsidRDefault="00091FEA" w:rsidP="00091FEA">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p>
    <w:p w14:paraId="628A5549" w14:textId="64E4451D" w:rsidR="001879E2" w:rsidRPr="001879E2" w:rsidRDefault="001879E2" w:rsidP="00091FEA">
      <w:pPr>
        <w:spacing w:before="100" w:beforeAutospacing="1" w:after="100" w:afterAutospacing="1" w:line="240" w:lineRule="auto"/>
        <w:jc w:val="both"/>
        <w:rPr>
          <w:rFonts w:ascii="Times New Roman" w:eastAsia="Times New Roman" w:hAnsi="Times New Roman" w:cs="Times New Roman"/>
          <w:kern w:val="0"/>
          <w:sz w:val="24"/>
          <w:szCs w:val="24"/>
          <w:lang w:eastAsia="en-IN"/>
          <w14:ligatures w14:val="none"/>
        </w:rPr>
      </w:pPr>
      <w:r w:rsidRPr="001879E2">
        <w:rPr>
          <w:rFonts w:ascii="Times New Roman" w:eastAsia="Times New Roman" w:hAnsi="Times New Roman" w:cs="Times New Roman"/>
          <w:kern w:val="0"/>
          <w:sz w:val="24"/>
          <w:szCs w:val="24"/>
          <w:lang w:eastAsia="en-IN"/>
          <w14:ligatures w14:val="none"/>
        </w:rPr>
        <w:t>With sincere appreciation and best wishes.</w:t>
      </w:r>
    </w:p>
    <w:p w14:paraId="0EF0E9DC" w14:textId="77777777" w:rsidR="00156B3C" w:rsidRDefault="00156B3C" w:rsidP="001879E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p>
    <w:p w14:paraId="129FD1CF" w14:textId="77777777" w:rsidR="002A5DD9" w:rsidRDefault="002A5DD9" w:rsidP="001879E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p>
    <w:p w14:paraId="0F03B77D" w14:textId="77777777" w:rsidR="00091FEA" w:rsidRDefault="00091FEA" w:rsidP="001879E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p>
    <w:p w14:paraId="6FF6B8B1" w14:textId="2611AC17" w:rsidR="001879E2" w:rsidRPr="001879E2" w:rsidRDefault="001879E2" w:rsidP="001879E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879E2">
        <w:rPr>
          <w:rFonts w:ascii="Times New Roman" w:eastAsia="Times New Roman" w:hAnsi="Times New Roman" w:cs="Times New Roman"/>
          <w:b/>
          <w:bCs/>
          <w:kern w:val="0"/>
          <w:sz w:val="24"/>
          <w:szCs w:val="24"/>
          <w:lang w:eastAsia="en-IN"/>
          <w14:ligatures w14:val="none"/>
        </w:rPr>
        <w:t>Dr. Mohit Sharma</w:t>
      </w:r>
      <w:r w:rsidRPr="001879E2">
        <w:rPr>
          <w:rFonts w:ascii="Times New Roman" w:eastAsia="Times New Roman" w:hAnsi="Times New Roman" w:cs="Times New Roman"/>
          <w:kern w:val="0"/>
          <w:sz w:val="24"/>
          <w:szCs w:val="24"/>
          <w:lang w:eastAsia="en-IN"/>
          <w14:ligatures w14:val="none"/>
        </w:rPr>
        <w:br/>
        <w:t>Head, Centre of Excellence for Indian Knowledge Systems</w:t>
      </w:r>
      <w:r w:rsidRPr="001879E2">
        <w:rPr>
          <w:rFonts w:ascii="Times New Roman" w:eastAsia="Times New Roman" w:hAnsi="Times New Roman" w:cs="Times New Roman"/>
          <w:kern w:val="0"/>
          <w:sz w:val="24"/>
          <w:szCs w:val="24"/>
          <w:lang w:eastAsia="en-IN"/>
          <w14:ligatures w14:val="none"/>
        </w:rPr>
        <w:br/>
        <w:t>Chandigarh University</w:t>
      </w:r>
      <w:r w:rsidRPr="001879E2">
        <w:rPr>
          <w:rFonts w:ascii="Times New Roman" w:eastAsia="Times New Roman" w:hAnsi="Times New Roman" w:cs="Times New Roman"/>
          <w:kern w:val="0"/>
          <w:sz w:val="24"/>
          <w:szCs w:val="24"/>
          <w:lang w:eastAsia="en-IN"/>
          <w14:ligatures w14:val="none"/>
        </w:rPr>
        <w:br/>
        <w:t>Mohali, Punjab</w:t>
      </w:r>
    </w:p>
    <w:p w14:paraId="1F09A454" w14:textId="77777777" w:rsidR="001879E2" w:rsidRDefault="001879E2" w:rsidP="000B1D2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sectPr w:rsidR="00187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B534D"/>
    <w:multiLevelType w:val="multilevel"/>
    <w:tmpl w:val="D2F4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D66117"/>
    <w:multiLevelType w:val="multilevel"/>
    <w:tmpl w:val="E4B8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2371504">
    <w:abstractNumId w:val="1"/>
  </w:num>
  <w:num w:numId="2" w16cid:durableId="134015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MztjAxN7Y0NTc1NDRX0lEKTi0uzszPAykwrQUAmCHJCCwAAAA="/>
  </w:docVars>
  <w:rsids>
    <w:rsidRoot w:val="003615DC"/>
    <w:rsid w:val="00046131"/>
    <w:rsid w:val="00091FEA"/>
    <w:rsid w:val="000B1D2A"/>
    <w:rsid w:val="00156B3C"/>
    <w:rsid w:val="001879E2"/>
    <w:rsid w:val="00197883"/>
    <w:rsid w:val="001F7DB7"/>
    <w:rsid w:val="00247199"/>
    <w:rsid w:val="002626D7"/>
    <w:rsid w:val="002A5DD9"/>
    <w:rsid w:val="002D649E"/>
    <w:rsid w:val="00305029"/>
    <w:rsid w:val="003615DC"/>
    <w:rsid w:val="00400370"/>
    <w:rsid w:val="005242BA"/>
    <w:rsid w:val="005634EC"/>
    <w:rsid w:val="005B26A4"/>
    <w:rsid w:val="005E6379"/>
    <w:rsid w:val="006B2B8F"/>
    <w:rsid w:val="006E2849"/>
    <w:rsid w:val="00733709"/>
    <w:rsid w:val="007B689A"/>
    <w:rsid w:val="008C44B2"/>
    <w:rsid w:val="0094650E"/>
    <w:rsid w:val="00A313BB"/>
    <w:rsid w:val="00B6768B"/>
    <w:rsid w:val="00B90EF6"/>
    <w:rsid w:val="00C17F74"/>
    <w:rsid w:val="00C32804"/>
    <w:rsid w:val="00C4765D"/>
    <w:rsid w:val="00C674A5"/>
    <w:rsid w:val="00C81C74"/>
    <w:rsid w:val="00C854FE"/>
    <w:rsid w:val="00CD013D"/>
    <w:rsid w:val="00CD3E85"/>
    <w:rsid w:val="00CF7471"/>
    <w:rsid w:val="00D060FF"/>
    <w:rsid w:val="00E52F90"/>
    <w:rsid w:val="00F02D3C"/>
    <w:rsid w:val="00F56ECE"/>
    <w:rsid w:val="00F66FCC"/>
    <w:rsid w:val="00FA0200"/>
    <w:rsid w:val="00FD4E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26B3F"/>
  <w15:chartTrackingRefBased/>
  <w15:docId w15:val="{E753AC41-9864-485C-9B9F-61668EA98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5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15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615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15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15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15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5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5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5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5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15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615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15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15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15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5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5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5DC"/>
    <w:rPr>
      <w:rFonts w:eastAsiaTheme="majorEastAsia" w:cstheme="majorBidi"/>
      <w:color w:val="272727" w:themeColor="text1" w:themeTint="D8"/>
    </w:rPr>
  </w:style>
  <w:style w:type="paragraph" w:styleId="Title">
    <w:name w:val="Title"/>
    <w:basedOn w:val="Normal"/>
    <w:next w:val="Normal"/>
    <w:link w:val="TitleChar"/>
    <w:uiPriority w:val="10"/>
    <w:qFormat/>
    <w:rsid w:val="003615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5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5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5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5DC"/>
    <w:pPr>
      <w:spacing w:before="160"/>
      <w:jc w:val="center"/>
    </w:pPr>
    <w:rPr>
      <w:i/>
      <w:iCs/>
      <w:color w:val="404040" w:themeColor="text1" w:themeTint="BF"/>
    </w:rPr>
  </w:style>
  <w:style w:type="character" w:customStyle="1" w:styleId="QuoteChar">
    <w:name w:val="Quote Char"/>
    <w:basedOn w:val="DefaultParagraphFont"/>
    <w:link w:val="Quote"/>
    <w:uiPriority w:val="29"/>
    <w:rsid w:val="003615DC"/>
    <w:rPr>
      <w:i/>
      <w:iCs/>
      <w:color w:val="404040" w:themeColor="text1" w:themeTint="BF"/>
    </w:rPr>
  </w:style>
  <w:style w:type="paragraph" w:styleId="ListParagraph">
    <w:name w:val="List Paragraph"/>
    <w:basedOn w:val="Normal"/>
    <w:uiPriority w:val="34"/>
    <w:qFormat/>
    <w:rsid w:val="003615DC"/>
    <w:pPr>
      <w:ind w:left="720"/>
      <w:contextualSpacing/>
    </w:pPr>
  </w:style>
  <w:style w:type="character" w:styleId="IntenseEmphasis">
    <w:name w:val="Intense Emphasis"/>
    <w:basedOn w:val="DefaultParagraphFont"/>
    <w:uiPriority w:val="21"/>
    <w:qFormat/>
    <w:rsid w:val="003615DC"/>
    <w:rPr>
      <w:i/>
      <w:iCs/>
      <w:color w:val="2F5496" w:themeColor="accent1" w:themeShade="BF"/>
    </w:rPr>
  </w:style>
  <w:style w:type="paragraph" w:styleId="IntenseQuote">
    <w:name w:val="Intense Quote"/>
    <w:basedOn w:val="Normal"/>
    <w:next w:val="Normal"/>
    <w:link w:val="IntenseQuoteChar"/>
    <w:uiPriority w:val="30"/>
    <w:qFormat/>
    <w:rsid w:val="003615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15DC"/>
    <w:rPr>
      <w:i/>
      <w:iCs/>
      <w:color w:val="2F5496" w:themeColor="accent1" w:themeShade="BF"/>
    </w:rPr>
  </w:style>
  <w:style w:type="character" w:styleId="IntenseReference">
    <w:name w:val="Intense Reference"/>
    <w:basedOn w:val="DefaultParagraphFont"/>
    <w:uiPriority w:val="32"/>
    <w:qFormat/>
    <w:rsid w:val="003615DC"/>
    <w:rPr>
      <w:b/>
      <w:bCs/>
      <w:smallCaps/>
      <w:color w:val="2F5496" w:themeColor="accent1" w:themeShade="BF"/>
      <w:spacing w:val="5"/>
    </w:rPr>
  </w:style>
  <w:style w:type="character" w:styleId="Strong">
    <w:name w:val="Strong"/>
    <w:basedOn w:val="DefaultParagraphFont"/>
    <w:uiPriority w:val="22"/>
    <w:qFormat/>
    <w:rsid w:val="00C854FE"/>
    <w:rPr>
      <w:b/>
      <w:bCs/>
    </w:rPr>
  </w:style>
  <w:style w:type="paragraph" w:styleId="NormalWeb">
    <w:name w:val="Normal (Web)"/>
    <w:basedOn w:val="Normal"/>
    <w:uiPriority w:val="99"/>
    <w:semiHidden/>
    <w:unhideWhenUsed/>
    <w:rsid w:val="00C854FE"/>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semiHidden/>
    <w:unhideWhenUsed/>
    <w:rsid w:val="00C854FE"/>
    <w:rPr>
      <w:color w:val="0000FF"/>
      <w:u w:val="single"/>
    </w:rPr>
  </w:style>
  <w:style w:type="paragraph" w:customStyle="1" w:styleId="isselectedend">
    <w:name w:val="isselectedend"/>
    <w:basedOn w:val="Normal"/>
    <w:rsid w:val="000B1D2A"/>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customStyle="1" w:styleId="pdq2pgselectionanchorcontainer">
    <w:name w:val="pdq2pg_selectionanchorcontainer"/>
    <w:basedOn w:val="Normal"/>
    <w:rsid w:val="00197883"/>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mohitsharmaphd" TargetMode="External"/><Relationship Id="rId5" Type="http://schemas.openxmlformats.org/officeDocument/2006/relationships/hyperlink" Target="mailto:authormohi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486</Words>
  <Characters>3277</Characters>
  <Application>Microsoft Office Word</Application>
  <DocSecurity>0</DocSecurity>
  <Lines>27</Lines>
  <Paragraphs>7</Paragraphs>
  <ScaleCrop>false</ScaleCrop>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Mohit Sharma</dc:creator>
  <cp:keywords/>
  <dc:description/>
  <cp:lastModifiedBy>Mohit Sharma</cp:lastModifiedBy>
  <cp:revision>35</cp:revision>
  <dcterms:created xsi:type="dcterms:W3CDTF">2025-11-03T10:14:00Z</dcterms:created>
  <dcterms:modified xsi:type="dcterms:W3CDTF">2026-09-03T08:12:00Z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4bf525a4-f7ce-4b7c-a3d7-cd01c12a995e</vt:lpwstr>
  </property>
</Properties>
</file>